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16699" w14:textId="77777777" w:rsidR="00CC42D0" w:rsidRPr="00CC42D0" w:rsidRDefault="00CC42D0" w:rsidP="00CC42D0">
      <w:pPr>
        <w:spacing w:after="0"/>
      </w:pPr>
      <w:r w:rsidRPr="00CC42D0">
        <w:rPr>
          <w:b/>
          <w:bCs/>
        </w:rPr>
        <w:t>Country: </w:t>
      </w:r>
      <w:r w:rsidRPr="00CC42D0">
        <w:t>Pakistan</w:t>
      </w:r>
    </w:p>
    <w:p w14:paraId="6AFA0479" w14:textId="2650FF86" w:rsidR="00CC42D0" w:rsidRPr="00CC42D0" w:rsidRDefault="00CC42D0" w:rsidP="00CC42D0">
      <w:pPr>
        <w:spacing w:after="0"/>
      </w:pPr>
      <w:r w:rsidRPr="00CC42D0">
        <w:rPr>
          <w:b/>
          <w:bCs/>
        </w:rPr>
        <w:t>Employer: </w:t>
      </w:r>
      <w:r w:rsidRPr="00CC42D0">
        <w:t>Karachi Water &amp; Sewerage Corporation (KW&amp;SC)</w:t>
      </w:r>
    </w:p>
    <w:p w14:paraId="148A90C4" w14:textId="0C676FF4" w:rsidR="00CC42D0" w:rsidRPr="00CC42D0" w:rsidRDefault="00CC42D0" w:rsidP="00CC42D0">
      <w:pPr>
        <w:spacing w:after="0"/>
      </w:pPr>
      <w:r w:rsidRPr="00CC42D0">
        <w:rPr>
          <w:b/>
          <w:bCs/>
        </w:rPr>
        <w:t>Project: 171422 Loan no. 97520</w:t>
      </w:r>
    </w:p>
    <w:p w14:paraId="22E07DF4" w14:textId="773EA6EC" w:rsidR="00CC42D0" w:rsidRPr="00CC42D0" w:rsidRDefault="00CC42D0" w:rsidP="00CC42D0">
      <w:pPr>
        <w:spacing w:after="0"/>
      </w:pPr>
      <w:r w:rsidRPr="00CC42D0">
        <w:rPr>
          <w:b/>
          <w:bCs/>
        </w:rPr>
        <w:t>Implementing Unit:</w:t>
      </w:r>
      <w:r w:rsidRPr="00CC42D0">
        <w:t> Project Implementation Unit (PIU), Karachi Water &amp; Sewerage Services Improvement Project (KWSSIP). </w:t>
      </w:r>
    </w:p>
    <w:p w14:paraId="194CCFD0" w14:textId="3996B049" w:rsidR="00CC42D0" w:rsidRPr="00CC42D0" w:rsidRDefault="00CC42D0" w:rsidP="00CC42D0">
      <w:pPr>
        <w:spacing w:after="0"/>
      </w:pPr>
      <w:r w:rsidRPr="00CC42D0">
        <w:rPr>
          <w:b/>
          <w:bCs/>
        </w:rPr>
        <w:t>Contract titles: K-IV Augmentation Works Contract Package:</w:t>
      </w:r>
      <w:r w:rsidRPr="00CC42D0">
        <w:t> Laying of MS Pipelines for Lot 1, 2, 3 and 4</w:t>
      </w:r>
    </w:p>
    <w:p w14:paraId="32CD0DB2" w14:textId="77777777" w:rsidR="00CC42D0" w:rsidRPr="00CC42D0" w:rsidRDefault="00CC42D0" w:rsidP="00CC42D0">
      <w:pPr>
        <w:spacing w:after="0"/>
      </w:pPr>
      <w:r w:rsidRPr="00CC42D0">
        <w:rPr>
          <w:b/>
          <w:bCs/>
        </w:rPr>
        <w:t> </w:t>
      </w:r>
    </w:p>
    <w:p w14:paraId="7F9322CD" w14:textId="77777777" w:rsidR="00CC42D0" w:rsidRPr="00CC42D0" w:rsidRDefault="00CC42D0" w:rsidP="00CC42D0">
      <w:pPr>
        <w:spacing w:after="0"/>
      </w:pPr>
      <w:r w:rsidRPr="00CC42D0">
        <w:rPr>
          <w:b/>
          <w:bCs/>
        </w:rPr>
        <w:t>Dear Sir. </w:t>
      </w:r>
    </w:p>
    <w:p w14:paraId="4AAB1B11" w14:textId="77777777" w:rsidR="00CC42D0" w:rsidRPr="00CC42D0" w:rsidRDefault="00CC42D0" w:rsidP="00CC42D0">
      <w:pPr>
        <w:spacing w:after="0"/>
        <w:jc w:val="both"/>
      </w:pPr>
      <w:r w:rsidRPr="00CC42D0">
        <w:t>Greetings from the Karachi Water and Sewerage Services Improvement Project (KWSSIP).</w:t>
      </w:r>
    </w:p>
    <w:p w14:paraId="213A3A1D" w14:textId="77777777" w:rsidR="00CC42D0" w:rsidRPr="00CC42D0" w:rsidRDefault="00CC42D0" w:rsidP="00CC42D0">
      <w:pPr>
        <w:spacing w:after="0"/>
        <w:jc w:val="both"/>
      </w:pPr>
      <w:r w:rsidRPr="00CC42D0">
        <w:t xml:space="preserve">The K-IV Augmentation Works, a flagship initiative under KWSSIP Phase-II, aims to address Karachi’s acute water supply shortfall - currently estimated at 592 MGD - by enhancing bulk water transmission from </w:t>
      </w:r>
      <w:proofErr w:type="spellStart"/>
      <w:r w:rsidRPr="00CC42D0">
        <w:t>Kinjhar</w:t>
      </w:r>
      <w:proofErr w:type="spellEnd"/>
      <w:r w:rsidRPr="00CC42D0">
        <w:t xml:space="preserve"> Lake. With co-financing by the World Bank, AIIB, and the Government of Sindh, this $256.87 million project will be executed in Four lots, covering over 90 KM pipelines (72” and 96”) of mild steel and targeting major underserved areas/districts including Korangi, Gulshan, Baldia, and Orangi of the Karachi City. The project’s procurement will follow World Bank Regulations through international competitive bidding.</w:t>
      </w:r>
    </w:p>
    <w:p w14:paraId="51D42354" w14:textId="77777777" w:rsidR="00CC42D0" w:rsidRDefault="00CC42D0" w:rsidP="00CC42D0">
      <w:pPr>
        <w:spacing w:after="0"/>
        <w:jc w:val="both"/>
      </w:pPr>
      <w:r w:rsidRPr="00CC42D0">
        <w:t>The PIU, KWSSIP now invites interested contractors operating in the water sector, to participate in Early Market Engagement (EME) for K-IV Augmentation Works Contract Package: Laying of MS Pipelines for Lot 1, 2, 3 and 4.</w:t>
      </w:r>
    </w:p>
    <w:p w14:paraId="3E1899D7" w14:textId="77777777" w:rsidR="00CC42D0" w:rsidRPr="00CC42D0" w:rsidRDefault="00CC42D0" w:rsidP="00CC42D0">
      <w:pPr>
        <w:spacing w:after="0"/>
        <w:jc w:val="both"/>
      </w:pPr>
    </w:p>
    <w:p w14:paraId="525C4194" w14:textId="2AC19A7C" w:rsidR="00CC42D0" w:rsidRPr="00CC42D0" w:rsidRDefault="00CC42D0" w:rsidP="00CC42D0">
      <w:pPr>
        <w:spacing w:after="0"/>
        <w:jc w:val="both"/>
      </w:pPr>
      <w:r w:rsidRPr="00CC42D0">
        <w:t>As part of EME, interested contractors are required to submit filled questionnaire by </w:t>
      </w:r>
      <w:r w:rsidRPr="00CC42D0">
        <w:rPr>
          <w:b/>
          <w:bCs/>
        </w:rPr>
        <w:t>19 April 2026 </w:t>
      </w:r>
      <w:r w:rsidRPr="00CC42D0">
        <w:t>through the following</w:t>
      </w:r>
      <w:r>
        <w:t>:</w:t>
      </w:r>
      <w:r w:rsidRPr="00CC42D0">
        <w:t xml:space="preserve"> link </w:t>
      </w:r>
      <w:hyperlink r:id="rId4" w:tooltip="https://docs.google.com/forms/d/e/1FAIpQLSceF45z75QkvHYuBP3Ppp6XSeYph51kOE2hhlJpVSHkAOnVCg/viewform?usp=dialog" w:history="1">
        <w:r w:rsidRPr="00CC42D0">
          <w:rPr>
            <w:rStyle w:val="Hyperlink"/>
          </w:rPr>
          <w:t>https://docs.google.com/forms/d/e/1FAIpQLSceF45z75QkvHYuBP3Ppp6XSeYph51kOE2hhlJpVSHkAOnVCg/viewform?usp=dialog</w:t>
        </w:r>
      </w:hyperlink>
      <w:r w:rsidRPr="00CC42D0">
        <w:t>. Please note that responses to the questions will be shared only internally with the PIU team and will not be made public or available to other companies.  </w:t>
      </w:r>
    </w:p>
    <w:p w14:paraId="384CB278" w14:textId="77777777" w:rsidR="00CC42D0" w:rsidRPr="00CC42D0" w:rsidRDefault="00CC42D0" w:rsidP="00CC42D0">
      <w:pPr>
        <w:spacing w:after="0"/>
        <w:jc w:val="both"/>
      </w:pPr>
      <w:r w:rsidRPr="00CC42D0">
        <w:t> </w:t>
      </w:r>
    </w:p>
    <w:p w14:paraId="66215C68" w14:textId="77777777" w:rsidR="00CC42D0" w:rsidRPr="00CC42D0" w:rsidRDefault="00CC42D0" w:rsidP="00CC42D0">
      <w:pPr>
        <w:spacing w:after="0"/>
      </w:pPr>
      <w:r w:rsidRPr="00CC42D0">
        <w:rPr>
          <w:b/>
          <w:bCs/>
        </w:rPr>
        <w:t>On 20 April 2026 at 11:00 AM (SPT), PIU KWSSIP will arrange EME session, virtual) meeting as part of Industry Dialogue Forum;</w:t>
      </w:r>
      <w:r w:rsidRPr="00CC42D0">
        <w:t> it is reiterated before joining the meeting virtually. Please provide the filled-out EME questionnaire at your earliest.    </w:t>
      </w:r>
      <w:r w:rsidRPr="00CC42D0">
        <w:rPr>
          <w:b/>
          <w:bCs/>
        </w:rPr>
        <w:t>Microsoft Teams</w:t>
      </w:r>
      <w:r w:rsidRPr="00CC42D0">
        <w:t> </w:t>
      </w:r>
      <w:r w:rsidRPr="00CC42D0">
        <w:rPr>
          <w:b/>
          <w:bCs/>
        </w:rPr>
        <w:t>link:</w:t>
      </w:r>
      <w:r w:rsidRPr="00CC42D0">
        <w:t> </w:t>
      </w:r>
      <w:hyperlink r:id="rId5" w:tooltip="https://teams.live.com/meet/9344853011531?p=abxGd000IdZDwVssX2" w:history="1">
        <w:r w:rsidRPr="00CC42D0">
          <w:rPr>
            <w:rStyle w:val="Hyperlink"/>
          </w:rPr>
          <w:t>https://teams.live.com/meet/9344853011531?p=abxGd000IdZDwVssX2</w:t>
        </w:r>
      </w:hyperlink>
    </w:p>
    <w:p w14:paraId="7167680D" w14:textId="28E30056" w:rsidR="00CC42D0" w:rsidRDefault="00CC42D0" w:rsidP="00CC42D0">
      <w:pPr>
        <w:spacing w:after="0"/>
        <w:jc w:val="both"/>
      </w:pPr>
    </w:p>
    <w:p w14:paraId="034BFC8D" w14:textId="76A15C18" w:rsidR="00CC42D0" w:rsidRPr="00CC42D0" w:rsidRDefault="00CC42D0" w:rsidP="00CC42D0">
      <w:pPr>
        <w:spacing w:after="0"/>
        <w:jc w:val="both"/>
        <w:rPr>
          <w:b/>
          <w:bCs/>
        </w:rPr>
      </w:pPr>
      <w:r w:rsidRPr="00CC42D0">
        <w:rPr>
          <w:b/>
          <w:bCs/>
        </w:rPr>
        <w:t>In-Person Meeting Session for EME Session</w:t>
      </w:r>
    </w:p>
    <w:p w14:paraId="4FD20A00" w14:textId="77777777" w:rsidR="00CC42D0" w:rsidRDefault="00CC42D0" w:rsidP="00CC42D0">
      <w:pPr>
        <w:spacing w:after="0"/>
        <w:jc w:val="both"/>
      </w:pPr>
    </w:p>
    <w:p w14:paraId="12CEB06E" w14:textId="2757011A" w:rsidR="00CC42D0" w:rsidRPr="00CC42D0" w:rsidRDefault="00CC42D0" w:rsidP="00CC42D0">
      <w:pPr>
        <w:spacing w:after="0"/>
        <w:jc w:val="both"/>
      </w:pPr>
      <w:r>
        <w:t xml:space="preserve">In addition, PIU would appreciate contractor’s in-person participation in the EME session </w:t>
      </w:r>
      <w:r w:rsidRPr="00CC42D0">
        <w:t>at the venue mentioned below:</w:t>
      </w:r>
    </w:p>
    <w:p w14:paraId="1E533146" w14:textId="77777777" w:rsidR="00CC42D0" w:rsidRPr="00CC42D0" w:rsidRDefault="00CC42D0" w:rsidP="00CC42D0">
      <w:pPr>
        <w:spacing w:after="0"/>
      </w:pPr>
    </w:p>
    <w:p w14:paraId="7895FE94" w14:textId="77777777" w:rsidR="00CC42D0" w:rsidRPr="00CC42D0" w:rsidRDefault="00CC42D0" w:rsidP="00CC42D0">
      <w:pPr>
        <w:spacing w:after="0"/>
      </w:pPr>
      <w:r w:rsidRPr="00CC42D0">
        <w:rPr>
          <w:b/>
          <w:bCs/>
        </w:rPr>
        <w:t>Venue: </w:t>
      </w:r>
      <w:r w:rsidRPr="00CC42D0">
        <w:t>Conference Room, PIU Office 40-G/1, Street 40, Block 6, PECHS.  Karachi.</w:t>
      </w:r>
    </w:p>
    <w:p w14:paraId="2D545DCA" w14:textId="77777777" w:rsidR="00CC42D0" w:rsidRPr="00CC42D0" w:rsidRDefault="00CC42D0" w:rsidP="00CC42D0">
      <w:pPr>
        <w:spacing w:after="0"/>
      </w:pPr>
      <w:r w:rsidRPr="00CC42D0">
        <w:rPr>
          <w:b/>
          <w:bCs/>
        </w:rPr>
        <w:t>Date &amp; Time: </w:t>
      </w:r>
      <w:r w:rsidRPr="00CC42D0">
        <w:t>Thursday 23rd at 11:00AM</w:t>
      </w:r>
    </w:p>
    <w:p w14:paraId="2F006BD1" w14:textId="189EE920" w:rsidR="00CC42D0" w:rsidRPr="00CC42D0" w:rsidRDefault="00CC42D0" w:rsidP="00CC42D0">
      <w:pPr>
        <w:spacing w:after="0"/>
      </w:pPr>
    </w:p>
    <w:p w14:paraId="24818529" w14:textId="264E4110" w:rsidR="001A4223" w:rsidRDefault="00CC42D0" w:rsidP="00CC42D0">
      <w:pPr>
        <w:spacing w:after="0"/>
      </w:pPr>
      <w:r w:rsidRPr="00CC42D0">
        <w:rPr>
          <w:b/>
          <w:bCs/>
        </w:rPr>
        <w:lastRenderedPageBreak/>
        <w:t> </w:t>
      </w:r>
    </w:p>
    <w:sectPr w:rsidR="001A4223" w:rsidSect="00952B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3FB"/>
    <w:rsid w:val="000141ED"/>
    <w:rsid w:val="00165404"/>
    <w:rsid w:val="001A4223"/>
    <w:rsid w:val="001B1A5F"/>
    <w:rsid w:val="00353D63"/>
    <w:rsid w:val="00696B72"/>
    <w:rsid w:val="00952B18"/>
    <w:rsid w:val="00A749C7"/>
    <w:rsid w:val="00CC42D0"/>
    <w:rsid w:val="00DE43FB"/>
    <w:rsid w:val="00E74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2DF6A"/>
  <w15:chartTrackingRefBased/>
  <w15:docId w15:val="{D04CD997-3BAB-4FF8-9922-97A51529B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43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43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43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43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43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43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43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43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43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43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43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43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43F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43F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43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43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43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43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43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43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43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43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43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43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43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43F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43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43F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43F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C42D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42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eams.live.com/meet/9344853011531?p=abxGd000IdZDwVssX2" TargetMode="External"/><Relationship Id="rId4" Type="http://schemas.openxmlformats.org/officeDocument/2006/relationships/hyperlink" Target="https://docs.google.com/forms/d/e/1FAIpQLSceF45z75QkvHYuBP3Ppp6XSeYph51kOE2hhlJpVSHkAOnVCg/viewform?usp=dialo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400</Words>
  <Characters>2285</Characters>
  <Application>Microsoft Office Word</Application>
  <DocSecurity>0</DocSecurity>
  <Lines>19</Lines>
  <Paragraphs>5</Paragraphs>
  <ScaleCrop>false</ScaleCrop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MIAK KASI</dc:creator>
  <cp:keywords/>
  <dc:description/>
  <cp:lastModifiedBy>MIAK KASI</cp:lastModifiedBy>
  <cp:revision>2</cp:revision>
  <dcterms:created xsi:type="dcterms:W3CDTF">2026-04-20T10:23:00Z</dcterms:created>
  <dcterms:modified xsi:type="dcterms:W3CDTF">2026-04-20T10:29:00Z</dcterms:modified>
</cp:coreProperties>
</file>